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CB" w:rsidRPr="00C815CB" w:rsidRDefault="001C16F2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C815CB" w:rsidRPr="00C815CB" w:rsidTr="00C815CB">
        <w:tc>
          <w:tcPr>
            <w:tcW w:w="5026" w:type="dxa"/>
          </w:tcPr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Согласовано</w:t>
            </w:r>
          </w:p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Врач педиатр КГКОУ ШИ 5</w:t>
            </w:r>
          </w:p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____________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Сизикова</w:t>
            </w:r>
            <w:proofErr w:type="spellEnd"/>
            <w:r w:rsidRPr="00C815CB">
              <w:rPr>
                <w:color w:val="000000"/>
                <w:shd w:val="clear" w:color="auto" w:fill="FFFFFF"/>
              </w:rPr>
              <w:t xml:space="preserve"> Е.И.</w:t>
            </w:r>
          </w:p>
        </w:tc>
        <w:tc>
          <w:tcPr>
            <w:tcW w:w="5027" w:type="dxa"/>
          </w:tcPr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УТВЕРЖДАЮ:</w:t>
            </w:r>
          </w:p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 xml:space="preserve">Директор КГКОУ ШИ 5  </w:t>
            </w:r>
          </w:p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 xml:space="preserve">_________С.М. 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Налескина</w:t>
            </w:r>
            <w:proofErr w:type="spellEnd"/>
          </w:p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C815CB" w:rsidRPr="00C815CB" w:rsidRDefault="00C815CB" w:rsidP="00C815CB">
      <w:pPr>
        <w:autoSpaceDE w:val="0"/>
        <w:autoSpaceDN w:val="0"/>
        <w:jc w:val="both"/>
        <w:rPr>
          <w:color w:val="000000"/>
          <w:shd w:val="clear" w:color="auto" w:fill="FFFFFF"/>
        </w:rPr>
      </w:pPr>
    </w:p>
    <w:p w:rsidR="00C815CB" w:rsidRPr="00C815CB" w:rsidRDefault="00C815CB" w:rsidP="00C815CB">
      <w:pPr>
        <w:autoSpaceDE w:val="0"/>
        <w:autoSpaceDN w:val="0"/>
        <w:jc w:val="both"/>
        <w:rPr>
          <w:color w:val="000000"/>
          <w:shd w:val="clear" w:color="auto" w:fill="FFFFFF"/>
        </w:rPr>
      </w:pPr>
    </w:p>
    <w:p w:rsidR="00C815CB" w:rsidRPr="00C815CB" w:rsidRDefault="00C815CB" w:rsidP="00C815C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C815CB">
        <w:rPr>
          <w:rFonts w:eastAsiaTheme="minorHAnsi"/>
          <w:sz w:val="32"/>
          <w:szCs w:val="32"/>
          <w:lang w:eastAsia="en-US"/>
        </w:rPr>
        <w:t xml:space="preserve">Расписание уроков, внеурочной деятельности, </w:t>
      </w: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C815CB">
        <w:rPr>
          <w:rFonts w:eastAsiaTheme="minorHAnsi"/>
          <w:sz w:val="32"/>
          <w:szCs w:val="32"/>
          <w:lang w:eastAsia="en-US"/>
        </w:rPr>
        <w:t>коррекционных курсов и коррекционных занятий</w:t>
      </w: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C815CB">
        <w:rPr>
          <w:rFonts w:eastAsiaTheme="minorHAnsi"/>
          <w:sz w:val="32"/>
          <w:szCs w:val="32"/>
          <w:lang w:eastAsia="en-US"/>
        </w:rPr>
        <w:t>КГКОУ ШИ 5</w:t>
      </w: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C815CB">
        <w:rPr>
          <w:rFonts w:eastAsiaTheme="minorHAnsi"/>
          <w:sz w:val="32"/>
          <w:szCs w:val="32"/>
          <w:lang w:eastAsia="en-US"/>
        </w:rPr>
        <w:t>202</w:t>
      </w:r>
      <w:r>
        <w:rPr>
          <w:rFonts w:eastAsiaTheme="minorHAnsi"/>
          <w:sz w:val="32"/>
          <w:szCs w:val="32"/>
          <w:lang w:eastAsia="en-US"/>
        </w:rPr>
        <w:t>2</w:t>
      </w:r>
      <w:r w:rsidRPr="00C815CB">
        <w:rPr>
          <w:rFonts w:eastAsiaTheme="minorHAnsi"/>
          <w:sz w:val="32"/>
          <w:szCs w:val="32"/>
          <w:lang w:eastAsia="en-US"/>
        </w:rPr>
        <w:t>-202</w:t>
      </w:r>
      <w:r>
        <w:rPr>
          <w:rFonts w:eastAsiaTheme="minorHAnsi"/>
          <w:sz w:val="32"/>
          <w:szCs w:val="32"/>
          <w:lang w:eastAsia="en-US"/>
        </w:rPr>
        <w:t>3</w:t>
      </w:r>
      <w:r w:rsidRPr="00C815CB">
        <w:rPr>
          <w:rFonts w:eastAsiaTheme="minorHAnsi"/>
          <w:sz w:val="32"/>
          <w:szCs w:val="32"/>
          <w:lang w:eastAsia="en-US"/>
        </w:rPr>
        <w:t xml:space="preserve"> год</w:t>
      </w: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C815CB">
        <w:rPr>
          <w:rFonts w:eastAsiaTheme="minorHAnsi"/>
          <w:sz w:val="32"/>
          <w:szCs w:val="32"/>
          <w:lang w:eastAsia="en-US"/>
        </w:rPr>
        <w:t>Хабаровск</w:t>
      </w: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C815CB">
        <w:rPr>
          <w:rFonts w:eastAsiaTheme="minorHAnsi"/>
          <w:sz w:val="32"/>
          <w:szCs w:val="32"/>
          <w:lang w:eastAsia="en-US"/>
        </w:rPr>
        <w:t>202</w:t>
      </w:r>
      <w:r>
        <w:rPr>
          <w:rFonts w:eastAsiaTheme="minorHAnsi"/>
          <w:sz w:val="32"/>
          <w:szCs w:val="32"/>
          <w:lang w:eastAsia="en-US"/>
        </w:rPr>
        <w:t>2</w:t>
      </w:r>
    </w:p>
    <w:p w:rsidR="00C815CB" w:rsidRDefault="00C815CB" w:rsidP="00C815CB"/>
    <w:p w:rsidR="00C815CB" w:rsidRDefault="00C815CB" w:rsidP="001C16F2"/>
    <w:p w:rsidR="001C16F2" w:rsidRDefault="001C16F2" w:rsidP="001C16F2">
      <w:r>
        <w:t xml:space="preserve">                                                       </w:t>
      </w:r>
    </w:p>
    <w:p w:rsidR="001C16F2" w:rsidRDefault="001C16F2" w:rsidP="001C1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расписанию</w:t>
      </w:r>
    </w:p>
    <w:p w:rsidR="001C16F2" w:rsidRDefault="001C16F2" w:rsidP="001C16F2">
      <w:pPr>
        <w:jc w:val="center"/>
        <w:rPr>
          <w:b/>
          <w:sz w:val="28"/>
          <w:szCs w:val="28"/>
        </w:rPr>
      </w:pP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уроков на 2022-2023 учебный год составлено согласно нормативным документам: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 «</w:t>
      </w:r>
      <w:proofErr w:type="gramEnd"/>
      <w:r>
        <w:rPr>
          <w:sz w:val="28"/>
          <w:szCs w:val="28"/>
        </w:rPr>
        <w:t>Об  образовании  в  Российской  Федерации»  №  273-ФЗ  от 29.12.2012.;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государственным образовательным стандартом Образования обучающихся с умственной отсталостью (интеллектуальными нарушениями) от 19.12.2014 № 1599;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 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адаптированной основной общеобразовательной           программой образования обучающихся с умственной отсталостью (интеллектуальными нарушениями);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постановлением Правительства Хабаровского края от 03.06.2015г </w:t>
      </w:r>
      <w:proofErr w:type="gramStart"/>
      <w:r>
        <w:rPr>
          <w:sz w:val="28"/>
          <w:szCs w:val="28"/>
        </w:rPr>
        <w:t>№  124</w:t>
      </w:r>
      <w:proofErr w:type="gramEnd"/>
      <w:r>
        <w:rPr>
          <w:sz w:val="28"/>
          <w:szCs w:val="28"/>
        </w:rPr>
        <w:t>-пр  «Об   утверждении  Порядка  регламентации  оформления отношений краевой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локальные акты КГКОУ ШИ 5.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составлено в соответствии с Учебным планом образовательного учреждения на 2022 - 2023 учебный год, учебными программами по предметам. Так же учитывались сведения о распределении учебной нагрузки преподавателей, распределении классного руководства, о режиме работы школы, сведения о количестве классов на начало учебного года. При формировании расписания уроков на 2022 - 2023 учебный год учитывались данные о дневном и недельном циклах изменения работоспособности учащихся и шкалы трудности учебных предметов.</w:t>
      </w:r>
    </w:p>
    <w:p w:rsidR="001C16F2" w:rsidRDefault="001C16F2" w:rsidP="001C16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занимается в одну смену. Таким образом, расписание уроков составлено для учащихся первой смены.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школе</w:t>
      </w:r>
      <w:proofErr w:type="gramEnd"/>
      <w:r>
        <w:rPr>
          <w:sz w:val="28"/>
          <w:szCs w:val="28"/>
        </w:rPr>
        <w:t xml:space="preserve"> действует классная система. Всё это предусмотрено расписанием. </w:t>
      </w:r>
    </w:p>
    <w:p w:rsidR="001C16F2" w:rsidRDefault="001C16F2" w:rsidP="001C16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 составлении расписания учитывалось следующее: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- 5 дневная учебная неделя для 1 классов;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- 5 дневная учебная неделя для 4-9 классов;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- 3 часа физической культуры с 1-9 классах для обучающихся с легкой умственной отсталостью;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- 2 часа физической культуры с 1-9 классах для обучающихся с ТМНР;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 xml:space="preserve">- количество классов в школе;                                      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расписания звонков.</w:t>
      </w:r>
    </w:p>
    <w:p w:rsidR="001C16F2" w:rsidRDefault="001C16F2" w:rsidP="001C16F2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недельная  нагрузка</w:t>
      </w:r>
      <w:proofErr w:type="gramEnd"/>
      <w:r>
        <w:rPr>
          <w:rFonts w:ascii="Times New Roman" w:hAnsi="Times New Roman" w:cs="Times New Roman"/>
          <w:sz w:val="28"/>
          <w:szCs w:val="28"/>
        </w:rPr>
        <w:t>  в  часах  в  1-9  классах  не  превышает  максимально допустимой при пятидневной учебной неделе. В соответствии с учебным планом составляет:</w:t>
      </w:r>
    </w:p>
    <w:p w:rsidR="001C16F2" w:rsidRDefault="001C16F2" w:rsidP="001C16F2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3677"/>
        <w:gridCol w:w="3668"/>
      </w:tblGrid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Максимальная недельная нагрузка в академических часах (вариант 1)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Максимальная недельная нагрузка в академических часах (вариант2)</w:t>
            </w:r>
          </w:p>
        </w:tc>
      </w:tr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 5-дневной учебной неделе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 5-дневной учебной неделе</w:t>
            </w:r>
          </w:p>
        </w:tc>
      </w:tr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  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20</w:t>
            </w:r>
          </w:p>
        </w:tc>
      </w:tr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20</w:t>
            </w:r>
          </w:p>
        </w:tc>
      </w:tr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3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22</w:t>
            </w:r>
          </w:p>
        </w:tc>
      </w:tr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22</w:t>
            </w:r>
          </w:p>
        </w:tc>
      </w:tr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22</w:t>
            </w:r>
          </w:p>
        </w:tc>
      </w:tr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25</w:t>
            </w:r>
          </w:p>
        </w:tc>
      </w:tr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25</w:t>
            </w:r>
          </w:p>
        </w:tc>
      </w:tr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25</w:t>
            </w:r>
          </w:p>
        </w:tc>
      </w:tr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25</w:t>
            </w:r>
          </w:p>
        </w:tc>
      </w:tr>
    </w:tbl>
    <w:p w:rsidR="001C16F2" w:rsidRDefault="001C16F2" w:rsidP="001C16F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Максимальная </w:t>
      </w:r>
      <w:proofErr w:type="gramStart"/>
      <w:r>
        <w:rPr>
          <w:sz w:val="28"/>
          <w:szCs w:val="28"/>
        </w:rPr>
        <w:t>нагрузка  в</w:t>
      </w:r>
      <w:proofErr w:type="gramEnd"/>
      <w:r>
        <w:rPr>
          <w:sz w:val="28"/>
          <w:szCs w:val="28"/>
        </w:rPr>
        <w:t>  течение  дня  соответствует  (СанПиН 2.4.3.3648-20 п.3.4.16.) и  составляет: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для обучающихся 1 класса - 4 урока и 1 день в неделю –  5 уроков за счёт урока физической культуры;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для обучающихся 2 -4 классов - не более 5 уроков;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для обучающихся 5 -7 классов - не более 6 уроков.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для обучающихся 7-9 классов - не более 7 уроков.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Обучение в 1 классе осуществляется с соблюдением следующих требований: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обучение в первом полугодии: в сентябре, октябре;</w:t>
      </w:r>
    </w:p>
    <w:p w:rsidR="001C16F2" w:rsidRDefault="001C16F2" w:rsidP="001C16F2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- по 3 урока в день по 35 минут каждый, в ноябре-декабре;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 xml:space="preserve">-  по 4 урока в день по 35 минут каждый; 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в январе - мае - по 4 урока в день по 40 минут каждый.</w:t>
      </w:r>
    </w:p>
    <w:p w:rsidR="001C16F2" w:rsidRDefault="001C16F2" w:rsidP="001C16F2">
      <w:pPr>
        <w:ind w:firstLine="720"/>
        <w:jc w:val="both"/>
      </w:pPr>
      <w:r>
        <w:rPr>
          <w:sz w:val="28"/>
          <w:szCs w:val="28"/>
        </w:rPr>
        <w:t>Продолжительность перемен между уроками составляет 10 минут, большой перемены (после 2 вариант1 и 3 урока</w:t>
      </w:r>
      <w:r>
        <w:t xml:space="preserve"> </w:t>
      </w:r>
      <w:r>
        <w:rPr>
          <w:sz w:val="28"/>
          <w:szCs w:val="28"/>
        </w:rPr>
        <w:t xml:space="preserve">вариант2) - 20 минут. Дополнительная большая перемена для обучающихся после 5 урока - 20 минут. Продолжительность урока во 2 - 9 классах составляет 40 минут. В период с сентября по декабрь уроки в 1-х классах длятся 35 </w:t>
      </w:r>
      <w:proofErr w:type="gramStart"/>
      <w:r>
        <w:rPr>
          <w:sz w:val="28"/>
          <w:szCs w:val="28"/>
        </w:rPr>
        <w:t>минут,  с</w:t>
      </w:r>
      <w:proofErr w:type="gramEnd"/>
      <w:r>
        <w:rPr>
          <w:sz w:val="28"/>
          <w:szCs w:val="28"/>
        </w:rPr>
        <w:t xml:space="preserve"> января по май – 40 минут.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уроков и перемен создано с учетом </w:t>
      </w:r>
      <w:proofErr w:type="spellStart"/>
      <w:r>
        <w:rPr>
          <w:sz w:val="28"/>
          <w:szCs w:val="28"/>
        </w:rPr>
        <w:t>эпидситуации</w:t>
      </w:r>
      <w:proofErr w:type="spellEnd"/>
      <w:r>
        <w:rPr>
          <w:sz w:val="28"/>
          <w:szCs w:val="28"/>
        </w:rPr>
        <w:t xml:space="preserve"> и обеспечивает разведение потоков школьников, с соблюдением санитарно-эпидемиологических требований в условиях профилактики и предотвращения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</w:p>
    <w:p w:rsidR="001C16F2" w:rsidRDefault="001C16F2" w:rsidP="001C16F2">
      <w:pPr>
        <w:jc w:val="center"/>
        <w:rPr>
          <w:b/>
          <w:iCs/>
          <w:sz w:val="32"/>
          <w:szCs w:val="32"/>
        </w:rPr>
      </w:pPr>
    </w:p>
    <w:p w:rsidR="001C16F2" w:rsidRDefault="001C16F2" w:rsidP="001C16F2">
      <w:pPr>
        <w:rPr>
          <w:b/>
          <w:iCs/>
          <w:sz w:val="32"/>
          <w:szCs w:val="32"/>
        </w:rPr>
      </w:pPr>
    </w:p>
    <w:p w:rsidR="001C16F2" w:rsidRDefault="001C16F2" w:rsidP="001C16F2">
      <w:pPr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Расписание звонков на 2022-2023 учебного года</w:t>
      </w:r>
      <w:r>
        <w:rPr>
          <w:sz w:val="28"/>
          <w:szCs w:val="28"/>
        </w:rPr>
        <w:t xml:space="preserve"> </w:t>
      </w:r>
    </w:p>
    <w:p w:rsidR="001C16F2" w:rsidRDefault="001C16F2" w:rsidP="001C16F2">
      <w:pPr>
        <w:ind w:firstLine="567"/>
        <w:jc w:val="center"/>
        <w:rPr>
          <w:iCs/>
          <w:sz w:val="28"/>
          <w:szCs w:val="28"/>
        </w:rPr>
      </w:pPr>
    </w:p>
    <w:tbl>
      <w:tblPr>
        <w:tblW w:w="9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3322"/>
        <w:gridCol w:w="3221"/>
      </w:tblGrid>
      <w:tr w:rsidR="001C16F2" w:rsidTr="001C16F2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Урок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Время проведения урока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Перемена</w:t>
            </w:r>
          </w:p>
        </w:tc>
      </w:tr>
      <w:tr w:rsidR="001C16F2" w:rsidTr="001C16F2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урок</w:t>
            </w:r>
          </w:p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9.00-9.40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9.40-9.50</w:t>
            </w:r>
          </w:p>
        </w:tc>
      </w:tr>
      <w:tr w:rsidR="001C16F2" w:rsidTr="001C16F2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 урок</w:t>
            </w:r>
          </w:p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9.50-10.30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10.30-10.50</w:t>
            </w:r>
          </w:p>
        </w:tc>
      </w:tr>
      <w:tr w:rsidR="001C16F2" w:rsidTr="001C16F2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 урок</w:t>
            </w:r>
          </w:p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10.50-11.30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11.30-11.40</w:t>
            </w:r>
          </w:p>
        </w:tc>
      </w:tr>
      <w:tr w:rsidR="001C16F2" w:rsidTr="001C16F2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 урок</w:t>
            </w:r>
          </w:p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11.40-12.20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12.20-12.30</w:t>
            </w:r>
          </w:p>
        </w:tc>
      </w:tr>
      <w:tr w:rsidR="001C16F2" w:rsidTr="001C16F2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 урок</w:t>
            </w:r>
          </w:p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12.30-13.10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13.10-13.30</w:t>
            </w:r>
          </w:p>
        </w:tc>
      </w:tr>
      <w:tr w:rsidR="001C16F2" w:rsidTr="001C16F2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 урок</w:t>
            </w:r>
          </w:p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13.30-14.10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14.10-14.20</w:t>
            </w:r>
          </w:p>
        </w:tc>
      </w:tr>
      <w:tr w:rsidR="001C16F2" w:rsidTr="001C16F2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 урок</w:t>
            </w:r>
          </w:p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14.20-15.00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15.00-15.20</w:t>
            </w:r>
          </w:p>
        </w:tc>
      </w:tr>
    </w:tbl>
    <w:p w:rsidR="001C16F2" w:rsidRDefault="001C16F2" w:rsidP="001C16F2">
      <w:pPr>
        <w:rPr>
          <w:sz w:val="28"/>
          <w:szCs w:val="28"/>
        </w:rPr>
      </w:pP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учебная нагрузка приходится со вторника по </w:t>
      </w:r>
      <w:r>
        <w:rPr>
          <w:bCs/>
          <w:sz w:val="28"/>
          <w:szCs w:val="28"/>
        </w:rPr>
        <w:t xml:space="preserve">среду </w:t>
      </w:r>
      <w:r>
        <w:rPr>
          <w:sz w:val="28"/>
          <w:szCs w:val="28"/>
        </w:rPr>
        <w:t>с облегченными днями в пятницу в конце недели.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учебная нагрузка в течение дня в основном приходится на второй и третий уроки для первой ступени обучения и на второй, третий, четвертый уроки – на второй, третьей ступенях обучения. При составлении расписания использовалась шкала трудности учебных предметов.  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</w:p>
    <w:p w:rsidR="001C16F2" w:rsidRDefault="001C16F2" w:rsidP="001C16F2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Шкала трудности учебных предметов, изучаемых в 1-4 классах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Общеобразовательные предметы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баллов (ранг трудности)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Математические представления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Речь и альтернативная коммуникация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Окружающий природный мир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Окружающий социальный мир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Мир природы и человека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Чтение (русская литература)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Речевая практика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Домоводство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Рисование и музыка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Коррекционно-развивающие занятия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1C16F2" w:rsidRDefault="001C16F2" w:rsidP="001C16F2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1C16F2" w:rsidRDefault="001C16F2" w:rsidP="001C16F2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Шкала трудности учебных предметов, изучаемых в 5-9 классах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6"/>
        <w:gridCol w:w="1275"/>
        <w:gridCol w:w="1531"/>
      </w:tblGrid>
      <w:tr w:rsidR="001C16F2" w:rsidTr="001C16F2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Общеобразовательные предметы 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баллов (ранг трудности)</w:t>
            </w:r>
          </w:p>
        </w:tc>
      </w:tr>
      <w:tr w:rsidR="001C16F2" w:rsidTr="001C1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класс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Математические представления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Речь и альтернативная 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Природоведение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Окружающий природный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Окружающий социальный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Основы социальной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Домоводство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1C16F2" w:rsidTr="001C16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Коррекционно-развивающие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1C16F2" w:rsidRDefault="001C16F2" w:rsidP="001C16F2">
      <w:pPr>
        <w:jc w:val="both"/>
        <w:rPr>
          <w:sz w:val="28"/>
          <w:szCs w:val="28"/>
        </w:rPr>
      </w:pPr>
    </w:p>
    <w:p w:rsidR="001C16F2" w:rsidRDefault="001C16F2" w:rsidP="001C16F2">
      <w:pPr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В расписании полностью реализован учебный план школы.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Учтен ход дневной и недельной кривой умственной работоспособности учащихся. Учебная нагрузка в недельном цикле распределена так, </w:t>
      </w:r>
      <w:proofErr w:type="gramStart"/>
      <w:r>
        <w:rPr>
          <w:sz w:val="28"/>
          <w:szCs w:val="28"/>
        </w:rPr>
        <w:t>что  наибольшая</w:t>
      </w:r>
      <w:proofErr w:type="gramEnd"/>
      <w:r>
        <w:rPr>
          <w:sz w:val="28"/>
          <w:szCs w:val="28"/>
        </w:rPr>
        <w:t xml:space="preserve"> ее интенсивность приходится на вторник - среда. Число баллов неодинаково во все дни недели. Наименьшее число баллов за день приходится на крайние дни недели (понедельник и пятницу).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расписания было учтено то, что в школе 2 спортивных зала, школа занимается в одну смену.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 расставлены уроки физической культуры в начальных классах, чтобы они приходились на последние уроки. Также учитывалось то, что уроки технологии в 6-7 классах делятся на подгруппы и ведут их разные педагоги. 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</w:p>
    <w:p w:rsidR="00C815CB" w:rsidRDefault="00C815CB" w:rsidP="001C16F2"/>
    <w:p w:rsidR="00C815CB" w:rsidRDefault="00C815CB" w:rsidP="001C16F2"/>
    <w:p w:rsidR="00C815CB" w:rsidRDefault="00C815CB" w:rsidP="001C16F2"/>
    <w:tbl>
      <w:tblPr>
        <w:tblStyle w:val="a3"/>
        <w:tblW w:w="3168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2"/>
        <w:gridCol w:w="396"/>
        <w:gridCol w:w="2060"/>
        <w:gridCol w:w="2060"/>
        <w:gridCol w:w="354"/>
        <w:gridCol w:w="1706"/>
        <w:gridCol w:w="1997"/>
        <w:gridCol w:w="1801"/>
        <w:gridCol w:w="259"/>
        <w:gridCol w:w="3424"/>
        <w:gridCol w:w="3425"/>
        <w:gridCol w:w="3425"/>
        <w:gridCol w:w="3425"/>
        <w:gridCol w:w="3425"/>
        <w:gridCol w:w="3425"/>
      </w:tblGrid>
      <w:tr w:rsidR="00C815CB" w:rsidRPr="00C815CB" w:rsidTr="00C815CB">
        <w:trPr>
          <w:gridBefore w:val="1"/>
          <w:gridAfter w:val="7"/>
          <w:wBefore w:w="426" w:type="dxa"/>
          <w:wAfter w:w="20808" w:type="dxa"/>
        </w:trPr>
        <w:tc>
          <w:tcPr>
            <w:tcW w:w="4942" w:type="dxa"/>
            <w:gridSpan w:val="5"/>
          </w:tcPr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lastRenderedPageBreak/>
              <w:t>Согласовано</w:t>
            </w:r>
          </w:p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Врач педиатр КГКОУ ШИ 5</w:t>
            </w:r>
          </w:p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____________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Сизикова</w:t>
            </w:r>
            <w:proofErr w:type="spellEnd"/>
            <w:r w:rsidRPr="00C815CB">
              <w:rPr>
                <w:color w:val="000000"/>
                <w:shd w:val="clear" w:color="auto" w:fill="FFFFFF"/>
              </w:rPr>
              <w:t xml:space="preserve"> Е.И.</w:t>
            </w:r>
            <w:bookmarkStart w:id="0" w:name="_GoBack"/>
            <w:bookmarkEnd w:id="0"/>
          </w:p>
        </w:tc>
        <w:tc>
          <w:tcPr>
            <w:tcW w:w="5504" w:type="dxa"/>
            <w:gridSpan w:val="3"/>
          </w:tcPr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УТВЕРЖДАЮ:</w:t>
            </w:r>
          </w:p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 xml:space="preserve">Директор КГКОУ ШИ 5  </w:t>
            </w:r>
          </w:p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 xml:space="preserve">_________С.М. 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Налескина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  <w:gridSpan w:val="2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1 д-1 класс</w:t>
            </w:r>
          </w:p>
        </w:tc>
        <w:tc>
          <w:tcPr>
            <w:tcW w:w="2060" w:type="dxa"/>
            <w:shd w:val="clear" w:color="auto" w:fill="FFD966" w:themeFill="accent4" w:themeFillTint="99"/>
          </w:tcPr>
          <w:p w:rsidR="00C815CB" w:rsidRPr="00C815CB" w:rsidRDefault="00C815CB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1 д-2класс</w:t>
            </w:r>
          </w:p>
        </w:tc>
        <w:tc>
          <w:tcPr>
            <w:tcW w:w="2060" w:type="dxa"/>
            <w:gridSpan w:val="2"/>
            <w:shd w:val="clear" w:color="auto" w:fill="FFD966" w:themeFill="accent4" w:themeFillTint="99"/>
          </w:tcPr>
          <w:p w:rsidR="00C815CB" w:rsidRPr="00C815CB" w:rsidRDefault="00C815CB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1 д-3класс</w:t>
            </w:r>
          </w:p>
        </w:tc>
        <w:tc>
          <w:tcPr>
            <w:tcW w:w="1997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1 а класс</w:t>
            </w:r>
          </w:p>
        </w:tc>
        <w:tc>
          <w:tcPr>
            <w:tcW w:w="2060" w:type="dxa"/>
            <w:gridSpan w:val="2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1 б класс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Понедельник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Речь и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ал.ком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r w:rsidRPr="00C815CB">
              <w:t>Математика</w:t>
            </w:r>
          </w:p>
        </w:tc>
        <w:tc>
          <w:tcPr>
            <w:tcW w:w="20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Самообслуживание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Музыка и движение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r w:rsidRPr="00C815CB">
              <w:t>Чтение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Адап.физ-ра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r w:rsidRPr="00C815CB">
              <w:t xml:space="preserve">Русский </w:t>
            </w:r>
            <w:proofErr w:type="spellStart"/>
            <w:r w:rsidRPr="00C815CB">
              <w:t>яз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Речь и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ал.ком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Муз и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движ</w:t>
            </w:r>
            <w:proofErr w:type="spellEnd"/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r w:rsidRPr="00C815CB">
              <w:t>Музыка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Здоровейка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Сенсор. развитие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М. в кот я живу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Будь здоров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Сенсор. развитие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Здоровейка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Здоровейка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Сенсор. развитие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60" w:type="dxa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gridSpan w:val="2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  <w:trHeight w:val="187"/>
        </w:trPr>
        <w:tc>
          <w:tcPr>
            <w:tcW w:w="11131" w:type="dxa"/>
            <w:gridSpan w:val="10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Самообслуживание</w:t>
            </w:r>
          </w:p>
        </w:tc>
        <w:tc>
          <w:tcPr>
            <w:tcW w:w="20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9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Матем.предс</w:t>
            </w:r>
            <w:proofErr w:type="spellEnd"/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Самообслуживание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Самообслуживание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Мир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чел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Муз и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движ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Мир в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к.я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живу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Тр. доброты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Ритмика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Сенсор. развитие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Мир в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к.я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живу</w:t>
            </w:r>
          </w:p>
        </w:tc>
        <w:tc>
          <w:tcPr>
            <w:tcW w:w="2060" w:type="dxa"/>
            <w:gridSpan w:val="2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М в кот я жив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2060" w:type="dxa"/>
            <w:gridSpan w:val="2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Учись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учитьс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ППД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11131" w:type="dxa"/>
            <w:gridSpan w:val="10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соц. мир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20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9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t>Математика</w:t>
            </w:r>
          </w:p>
        </w:tc>
        <w:tc>
          <w:tcPr>
            <w:tcW w:w="20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Человек 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соц. мир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r w:rsidRPr="00C815CB">
              <w:t>Чтение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Матем.предс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r w:rsidRPr="00C815CB">
              <w:t>Труд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  <w:trHeight w:val="70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Музыка и движение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roofErr w:type="spellStart"/>
            <w:r w:rsidRPr="00C815CB">
              <w:t>Физ-ра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Музыка и движение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  <w:trHeight w:val="323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Этюд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Будь здоров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Двигат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развитие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Этюд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Шк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Доб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дел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М пер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прое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Двигат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развитие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60" w:type="dxa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  <w:trHeight w:val="276"/>
        </w:trPr>
        <w:tc>
          <w:tcPr>
            <w:tcW w:w="11131" w:type="dxa"/>
            <w:gridSpan w:val="10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Четверг </w:t>
            </w:r>
          </w:p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ИЗО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20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9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20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Матем.предс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lang w:eastAsia="en-US"/>
              </w:rPr>
              <w:t>яз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Музыка и движение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Мир </w:t>
            </w:r>
            <w:proofErr w:type="spellStart"/>
            <w:r w:rsidRPr="00C815CB">
              <w:rPr>
                <w:rFonts w:eastAsiaTheme="minorHAnsi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lang w:eastAsia="en-US"/>
              </w:rPr>
              <w:t xml:space="preserve"> и чел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Музыка и движение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Музыка и движение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lang w:eastAsia="en-US"/>
              </w:rPr>
              <w:t>практ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lang w:eastAsia="en-US"/>
              </w:rPr>
              <w:t>Физ-ра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Троп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доброт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Тропин. добр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Троп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доброт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Здоровейка</w:t>
            </w:r>
            <w:proofErr w:type="spellEnd"/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Двигател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развитие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Двигат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развитие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Юный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чит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7" w:type="dxa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60" w:type="dxa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7" w:type="dxa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10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424" w:type="dxa"/>
          </w:tcPr>
          <w:p w:rsidR="00C815CB" w:rsidRPr="00C815CB" w:rsidRDefault="00C815CB" w:rsidP="00C815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25" w:type="dxa"/>
          </w:tcPr>
          <w:p w:rsidR="00C815CB" w:rsidRPr="00C815CB" w:rsidRDefault="00C815CB" w:rsidP="00C815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25" w:type="dxa"/>
          </w:tcPr>
          <w:p w:rsidR="00C815CB" w:rsidRPr="00C815CB" w:rsidRDefault="00C815CB" w:rsidP="00C815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25" w:type="dxa"/>
          </w:tcPr>
          <w:p w:rsidR="00C815CB" w:rsidRPr="00C815CB" w:rsidRDefault="00C815CB" w:rsidP="00C815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25" w:type="dxa"/>
          </w:tcPr>
          <w:p w:rsidR="00C815CB" w:rsidRPr="00C815CB" w:rsidRDefault="00C815CB" w:rsidP="00C815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25" w:type="dxa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9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06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Самообслуживание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Чтение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Самообслуживание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Самообслуживание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Труд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Самообслуживание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lang w:eastAsia="en-US"/>
              </w:rPr>
              <w:t>Физ-ра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Этюд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Здоровейка</w:t>
            </w:r>
            <w:proofErr w:type="spellEnd"/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Азб.доб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Весел.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каранд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Этюд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0549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ППД</w:t>
            </w:r>
          </w:p>
        </w:tc>
        <w:tc>
          <w:tcPr>
            <w:tcW w:w="1997" w:type="dxa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</w:tr>
    </w:tbl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1114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3"/>
        <w:gridCol w:w="372"/>
        <w:gridCol w:w="2059"/>
        <w:gridCol w:w="2059"/>
        <w:gridCol w:w="389"/>
        <w:gridCol w:w="1665"/>
        <w:gridCol w:w="2054"/>
        <w:gridCol w:w="1785"/>
        <w:gridCol w:w="269"/>
      </w:tblGrid>
      <w:tr w:rsidR="00C815CB" w:rsidRPr="00C815CB" w:rsidTr="00C815CB">
        <w:trPr>
          <w:gridBefore w:val="1"/>
          <w:gridAfter w:val="1"/>
          <w:wBefore w:w="426" w:type="dxa"/>
          <w:wAfter w:w="269" w:type="dxa"/>
        </w:trPr>
        <w:tc>
          <w:tcPr>
            <w:tcW w:w="4942" w:type="dxa"/>
            <w:gridSpan w:val="5"/>
          </w:tcPr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lastRenderedPageBreak/>
              <w:t>Согласовано</w:t>
            </w:r>
          </w:p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Врач педиатр КГКОУ ШИ 5</w:t>
            </w:r>
          </w:p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____________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Сизикова</w:t>
            </w:r>
            <w:proofErr w:type="spellEnd"/>
            <w:r w:rsidRPr="00C815CB">
              <w:rPr>
                <w:color w:val="000000"/>
                <w:shd w:val="clear" w:color="auto" w:fill="FFFFFF"/>
              </w:rPr>
              <w:t xml:space="preserve"> Е.И.</w:t>
            </w:r>
          </w:p>
        </w:tc>
        <w:tc>
          <w:tcPr>
            <w:tcW w:w="5504" w:type="dxa"/>
            <w:gridSpan w:val="3"/>
          </w:tcPr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УТВЕРЖДАЮ:</w:t>
            </w:r>
          </w:p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 xml:space="preserve">Директор КГКОУ ШИ 5  </w:t>
            </w:r>
          </w:p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 xml:space="preserve">_________С.М. 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Налескина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1" w:type="dxa"/>
            <w:gridSpan w:val="2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1в класс</w:t>
            </w:r>
          </w:p>
        </w:tc>
        <w:tc>
          <w:tcPr>
            <w:tcW w:w="2059" w:type="dxa"/>
            <w:shd w:val="clear" w:color="auto" w:fill="FFD966" w:themeFill="accent4" w:themeFillTint="99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1г класс</w:t>
            </w:r>
          </w:p>
        </w:tc>
        <w:tc>
          <w:tcPr>
            <w:tcW w:w="2054" w:type="dxa"/>
            <w:gridSpan w:val="2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2а класс</w:t>
            </w:r>
          </w:p>
        </w:tc>
        <w:tc>
          <w:tcPr>
            <w:tcW w:w="2054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2 б класс</w:t>
            </w:r>
          </w:p>
        </w:tc>
        <w:tc>
          <w:tcPr>
            <w:tcW w:w="2054" w:type="dxa"/>
            <w:gridSpan w:val="2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2 в класс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яз</w:t>
            </w:r>
            <w:proofErr w:type="spellEnd"/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предс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предс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Музык и движение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предс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практ</w:t>
            </w:r>
            <w:proofErr w:type="spellEnd"/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Будь здоров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Сенс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развитие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Будь здоров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К.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з.Логопедия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Азбу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нравств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Азбу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нравств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развитие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развитие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Троп.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доб</w:t>
            </w:r>
            <w:proofErr w:type="spellEnd"/>
          </w:p>
        </w:tc>
        <w:tc>
          <w:tcPr>
            <w:tcW w:w="2054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11141" w:type="dxa"/>
            <w:gridSpan w:val="10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20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соц. мир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 и движение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яз</w:t>
            </w:r>
            <w:proofErr w:type="spellEnd"/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Мир при и чел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Музыка и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движен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Музыка и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движен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М в кот я жив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Альтер.комму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Хоч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все знать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Хоч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все знать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Сенсор. развитие</w:t>
            </w: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К.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з.Логопедия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Сенс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развитие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Сенс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развитие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М в кот я жив</w:t>
            </w: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41" w:type="dxa"/>
            <w:gridSpan w:val="10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Матем.предс</w:t>
            </w:r>
            <w:proofErr w:type="spellEnd"/>
          </w:p>
        </w:tc>
        <w:tc>
          <w:tcPr>
            <w:tcW w:w="20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Матем.предс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Математ.предс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Математ.предс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 и движение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соц. мир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яз</w:t>
            </w:r>
            <w:proofErr w:type="spellEnd"/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Будь здоров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развитие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, ком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, ком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Будь здоров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Бисеринка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Альтер.комму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Альтер.комму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Учись учиться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1141" w:type="dxa"/>
            <w:gridSpan w:val="10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Четверг </w:t>
            </w:r>
          </w:p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20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 и движение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Музык и движение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Музык и движение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предс</w:t>
            </w:r>
            <w:proofErr w:type="spellEnd"/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яз</w:t>
            </w:r>
            <w:proofErr w:type="spellEnd"/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Ритмика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Троп добр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Хочу все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знат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Хочу все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знат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Альтер.комму</w:t>
            </w:r>
            <w:proofErr w:type="spellEnd"/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Троп добр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Здоровейка</w:t>
            </w:r>
            <w:proofErr w:type="spellEnd"/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К.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з.Логопедия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41" w:type="dxa"/>
            <w:gridSpan w:val="10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20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Речь и альт. ком.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яз</w:t>
            </w:r>
            <w:proofErr w:type="spellEnd"/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практ</w:t>
            </w:r>
            <w:proofErr w:type="spellEnd"/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соц. мир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Труд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Вол..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кисточ</w:t>
            </w:r>
            <w:proofErr w:type="spellEnd"/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, ком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, ком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Вол..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кисточ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Учись учиться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9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развитие</w:t>
            </w:r>
          </w:p>
        </w:tc>
        <w:tc>
          <w:tcPr>
            <w:tcW w:w="20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Пиши,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чит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54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1148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"/>
        <w:gridCol w:w="351"/>
        <w:gridCol w:w="2054"/>
        <w:gridCol w:w="1635"/>
        <w:gridCol w:w="846"/>
        <w:gridCol w:w="1208"/>
        <w:gridCol w:w="1633"/>
        <w:gridCol w:w="1868"/>
        <w:gridCol w:w="795"/>
        <w:gridCol w:w="617"/>
      </w:tblGrid>
      <w:tr w:rsidR="00C815CB" w:rsidRPr="00C815CB" w:rsidTr="00C815CB">
        <w:trPr>
          <w:gridBefore w:val="1"/>
          <w:gridAfter w:val="1"/>
          <w:wBefore w:w="426" w:type="dxa"/>
          <w:wAfter w:w="617" w:type="dxa"/>
        </w:trPr>
        <w:tc>
          <w:tcPr>
            <w:tcW w:w="4942" w:type="dxa"/>
            <w:gridSpan w:val="5"/>
          </w:tcPr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lastRenderedPageBreak/>
              <w:t>Согласовано</w:t>
            </w:r>
          </w:p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Врач педиатр КГКОУ ШИ 5</w:t>
            </w:r>
          </w:p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____________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Сизикова</w:t>
            </w:r>
            <w:proofErr w:type="spellEnd"/>
            <w:r w:rsidRPr="00C815CB">
              <w:rPr>
                <w:color w:val="000000"/>
                <w:shd w:val="clear" w:color="auto" w:fill="FFFFFF"/>
              </w:rPr>
              <w:t xml:space="preserve"> Е.И.</w:t>
            </w:r>
          </w:p>
        </w:tc>
        <w:tc>
          <w:tcPr>
            <w:tcW w:w="5504" w:type="dxa"/>
            <w:gridSpan w:val="4"/>
          </w:tcPr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УТВЕРЖДАЮ:</w:t>
            </w:r>
          </w:p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 xml:space="preserve">Директор КГКОУ ШИ 5  </w:t>
            </w:r>
          </w:p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 xml:space="preserve">_________С.М. 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Налескина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gridSpan w:val="2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2 г класс</w:t>
            </w:r>
          </w:p>
        </w:tc>
        <w:tc>
          <w:tcPr>
            <w:tcW w:w="1635" w:type="dxa"/>
            <w:shd w:val="clear" w:color="auto" w:fill="FFD966" w:themeFill="accent4" w:themeFillTint="99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2054" w:type="dxa"/>
            <w:gridSpan w:val="2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1633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1868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1412" w:type="dxa"/>
            <w:gridSpan w:val="2"/>
            <w:shd w:val="clear" w:color="auto" w:fill="FFC000"/>
          </w:tcPr>
          <w:p w:rsid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Б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предс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proofErr w:type="spellStart"/>
            <w:r w:rsidRPr="00C815CB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предс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proofErr w:type="spellStart"/>
            <w:r w:rsidRPr="00C815CB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>Музыка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>Музыка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 xml:space="preserve">Русский </w:t>
            </w:r>
            <w:proofErr w:type="spellStart"/>
            <w:r w:rsidRPr="00C815CB">
              <w:rPr>
                <w:sz w:val="20"/>
                <w:szCs w:val="20"/>
              </w:rPr>
              <w:t>яз</w:t>
            </w:r>
            <w:proofErr w:type="spellEnd"/>
            <w:r w:rsidRPr="00C815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 xml:space="preserve">Русский </w:t>
            </w:r>
            <w:proofErr w:type="spellStart"/>
            <w:r w:rsidRPr="00C815CB">
              <w:rPr>
                <w:sz w:val="20"/>
                <w:szCs w:val="20"/>
              </w:rPr>
              <w:t>яз</w:t>
            </w:r>
            <w:proofErr w:type="spellEnd"/>
            <w:r w:rsidRPr="00C815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Музыка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 xml:space="preserve">Мир </w:t>
            </w:r>
            <w:proofErr w:type="spellStart"/>
            <w:r w:rsidRPr="00C815CB">
              <w:rPr>
                <w:sz w:val="20"/>
                <w:szCs w:val="20"/>
              </w:rPr>
              <w:t>пр</w:t>
            </w:r>
            <w:proofErr w:type="spellEnd"/>
            <w:r w:rsidRPr="00C815CB">
              <w:rPr>
                <w:sz w:val="20"/>
                <w:szCs w:val="20"/>
              </w:rPr>
              <w:t xml:space="preserve"> и чел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 xml:space="preserve">Мир </w:t>
            </w:r>
            <w:proofErr w:type="spellStart"/>
            <w:r w:rsidRPr="00C815CB">
              <w:rPr>
                <w:sz w:val="20"/>
                <w:szCs w:val="20"/>
              </w:rPr>
              <w:t>пр</w:t>
            </w:r>
            <w:proofErr w:type="spellEnd"/>
            <w:r w:rsidRPr="00C815CB">
              <w:rPr>
                <w:sz w:val="20"/>
                <w:szCs w:val="20"/>
              </w:rPr>
              <w:t xml:space="preserve"> и чел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Азбу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нравств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В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гос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у сказ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Азбу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нравств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В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гос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у сказ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В.Д. Я в бол мире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Здоровейка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развитие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развитие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Музыка и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движен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Музыка и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движен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Мир </w:t>
            </w:r>
            <w:proofErr w:type="spellStart"/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и чел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Труд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Труд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Мир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и чел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Хоч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все знать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Хоч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все знать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Сенс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развитие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Сенс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развитие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68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Здоровейка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Я в бол мире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Математ.предс</w:t>
            </w:r>
            <w:proofErr w:type="spellEnd"/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Математ.предс</w:t>
            </w:r>
            <w:proofErr w:type="spellEnd"/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Чтение 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, ком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Ритмика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, ком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Ритмика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Альтер.комму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Альтер.комму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Почит.поиг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Жив.план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Жив.план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Четверг </w:t>
            </w:r>
          </w:p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Музык и движение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Музык и движение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Чтение 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Хочу все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знат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Хочу все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знат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Юн.олим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Юн.олим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Почит.поиг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, ком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Юн.олим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, ком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Юн.олим</w:t>
            </w:r>
            <w:proofErr w:type="spellEnd"/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4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</w:tr>
    </w:tbl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11089" w:type="dxa"/>
        <w:tblInd w:w="-431" w:type="dxa"/>
        <w:tblLook w:val="04A0" w:firstRow="1" w:lastRow="0" w:firstColumn="1" w:lastColumn="0" w:noHBand="0" w:noVBand="1"/>
      </w:tblPr>
      <w:tblGrid>
        <w:gridCol w:w="426"/>
        <w:gridCol w:w="72"/>
        <w:gridCol w:w="396"/>
        <w:gridCol w:w="2048"/>
        <w:gridCol w:w="2047"/>
        <w:gridCol w:w="463"/>
        <w:gridCol w:w="1495"/>
        <w:gridCol w:w="1736"/>
        <w:gridCol w:w="1979"/>
        <w:gridCol w:w="427"/>
      </w:tblGrid>
      <w:tr w:rsidR="00C815CB" w:rsidRPr="00C815CB" w:rsidTr="00C815CB">
        <w:trPr>
          <w:gridAfter w:val="1"/>
          <w:wAfter w:w="427" w:type="dxa"/>
        </w:trPr>
        <w:tc>
          <w:tcPr>
            <w:tcW w:w="10662" w:type="dxa"/>
            <w:gridSpan w:val="9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2"/>
              <w:gridCol w:w="5504"/>
            </w:tblGrid>
            <w:tr w:rsidR="00C815CB" w:rsidRPr="00C815CB" w:rsidTr="00C815CB">
              <w:tc>
                <w:tcPr>
                  <w:tcW w:w="5026" w:type="dxa"/>
                </w:tcPr>
                <w:p w:rsidR="00C815CB" w:rsidRPr="00C815CB" w:rsidRDefault="00C815CB" w:rsidP="00C815C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>Согласовано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>Врач педиатр КГКОУ ШИ 5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>____________</w:t>
                  </w:r>
                  <w:proofErr w:type="spellStart"/>
                  <w:r w:rsidRPr="00C815CB">
                    <w:rPr>
                      <w:color w:val="000000"/>
                      <w:shd w:val="clear" w:color="auto" w:fill="FFFFFF"/>
                    </w:rPr>
                    <w:t>Сизикова</w:t>
                  </w:r>
                  <w:proofErr w:type="spellEnd"/>
                  <w:r w:rsidRPr="00C815CB">
                    <w:rPr>
                      <w:color w:val="000000"/>
                      <w:shd w:val="clear" w:color="auto" w:fill="FFFFFF"/>
                    </w:rPr>
                    <w:t xml:space="preserve"> Е.И.</w:t>
                  </w:r>
                </w:p>
              </w:tc>
              <w:tc>
                <w:tcPr>
                  <w:tcW w:w="5637" w:type="dxa"/>
                </w:tcPr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>УТВЕРЖДАЮ: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 xml:space="preserve">Директор КГКОУ ШИ 5  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 xml:space="preserve">_________С.М. </w:t>
                  </w:r>
                  <w:proofErr w:type="spellStart"/>
                  <w:r w:rsidRPr="00C815CB">
                    <w:rPr>
                      <w:color w:val="000000"/>
                      <w:shd w:val="clear" w:color="auto" w:fill="FFFFFF"/>
                    </w:rPr>
                    <w:t>Налескина</w:t>
                  </w:r>
                  <w:proofErr w:type="spellEnd"/>
                </w:p>
              </w:tc>
            </w:tr>
          </w:tbl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gridSpan w:val="2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5 а класс</w:t>
            </w:r>
          </w:p>
        </w:tc>
        <w:tc>
          <w:tcPr>
            <w:tcW w:w="2047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5 б класс</w:t>
            </w:r>
          </w:p>
        </w:tc>
        <w:tc>
          <w:tcPr>
            <w:tcW w:w="1958" w:type="dxa"/>
            <w:gridSpan w:val="2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5в класс</w:t>
            </w:r>
          </w:p>
        </w:tc>
        <w:tc>
          <w:tcPr>
            <w:tcW w:w="1736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6 а класс</w:t>
            </w:r>
          </w:p>
        </w:tc>
        <w:tc>
          <w:tcPr>
            <w:tcW w:w="1979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6 б класс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jc w:val="center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Понедельник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Природовед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Домоводство 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Сен.развитие</w:t>
            </w:r>
            <w:proofErr w:type="spellEnd"/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Сен развитие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Сенсорн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развитие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Будь здоров</w:t>
            </w: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 кот я ж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 кот я ж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Росток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6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  <w:trHeight w:val="187"/>
        </w:trPr>
        <w:tc>
          <w:tcPr>
            <w:tcW w:w="10662" w:type="dxa"/>
            <w:gridSpan w:val="9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Физ.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ра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Природовед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Физ.радуга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 в кот я жив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Будь здоров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«Акварель»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В.Д.Сун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мастер.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10662" w:type="dxa"/>
            <w:gridSpan w:val="9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7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Геогр.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Приодов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Проф. труд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Двиг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развити</w:t>
            </w:r>
            <w:proofErr w:type="spellEnd"/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Двиг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развити</w:t>
            </w:r>
            <w:proofErr w:type="spellEnd"/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«Акварель»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Радуга</w:t>
            </w: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Росток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В.Д.Сунд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мастер.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  <w:trHeight w:val="276"/>
        </w:trPr>
        <w:tc>
          <w:tcPr>
            <w:tcW w:w="10662" w:type="dxa"/>
            <w:gridSpan w:val="9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Четверг </w:t>
            </w:r>
          </w:p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Природов</w:t>
            </w:r>
            <w:proofErr w:type="spellEnd"/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7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В.Д.Волш.кисточ</w:t>
            </w:r>
            <w:proofErr w:type="spellEnd"/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В.Д.Волш.кисточка</w:t>
            </w:r>
            <w:proofErr w:type="spellEnd"/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Учись учиться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Росток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К.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з."Логопедия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В.Д.Сунд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мастер.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Росток</w:t>
            </w:r>
          </w:p>
        </w:tc>
        <w:tc>
          <w:tcPr>
            <w:tcW w:w="2047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В.Д.Сун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мастер.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  <w:trHeight w:val="286"/>
        </w:trPr>
        <w:tc>
          <w:tcPr>
            <w:tcW w:w="498" w:type="dxa"/>
            <w:gridSpan w:val="2"/>
            <w:vMerge/>
            <w:tcBorders>
              <w:bottom w:val="single" w:sz="4" w:space="0" w:color="auto"/>
            </w:tcBorders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10662" w:type="dxa"/>
            <w:gridSpan w:val="9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17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ИЗО 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Проф. труд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Росток 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В.Д.Волш.кисточ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Двиг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развити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«Акварель»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Росток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 кот я ж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5026" w:type="dxa"/>
            <w:gridSpan w:val="5"/>
          </w:tcPr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lastRenderedPageBreak/>
              <w:t>Согласовано</w:t>
            </w:r>
          </w:p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Врач педиатр КГКОУ ШИ 5</w:t>
            </w:r>
          </w:p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____________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Сизикова</w:t>
            </w:r>
            <w:proofErr w:type="spellEnd"/>
            <w:r w:rsidRPr="00C815CB">
              <w:rPr>
                <w:color w:val="000000"/>
                <w:shd w:val="clear" w:color="auto" w:fill="FFFFFF"/>
              </w:rPr>
              <w:t xml:space="preserve"> Е.И.</w:t>
            </w:r>
          </w:p>
        </w:tc>
        <w:tc>
          <w:tcPr>
            <w:tcW w:w="5637" w:type="dxa"/>
            <w:gridSpan w:val="4"/>
          </w:tcPr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УТВЕРЖДАЮ:</w:t>
            </w:r>
          </w:p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 xml:space="preserve">Директор КГКОУ ШИ 5  </w:t>
            </w:r>
          </w:p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 xml:space="preserve">_________С.М. 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Налескина</w:t>
            </w:r>
            <w:proofErr w:type="spellEnd"/>
          </w:p>
        </w:tc>
      </w:tr>
    </w:tbl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8626" w:type="dxa"/>
        <w:tblInd w:w="-431" w:type="dxa"/>
        <w:tblLook w:val="04A0" w:firstRow="1" w:lastRow="0" w:firstColumn="1" w:lastColumn="0" w:noHBand="0" w:noVBand="1"/>
      </w:tblPr>
      <w:tblGrid>
        <w:gridCol w:w="500"/>
        <w:gridCol w:w="396"/>
        <w:gridCol w:w="1930"/>
        <w:gridCol w:w="2112"/>
        <w:gridCol w:w="1840"/>
        <w:gridCol w:w="1848"/>
      </w:tblGrid>
      <w:tr w:rsidR="00C815CB" w:rsidRPr="00C815CB" w:rsidTr="00C815CB">
        <w:tc>
          <w:tcPr>
            <w:tcW w:w="500" w:type="dxa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6" w:type="dxa"/>
            <w:gridSpan w:val="2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6 в класс</w:t>
            </w:r>
          </w:p>
        </w:tc>
        <w:tc>
          <w:tcPr>
            <w:tcW w:w="2112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7 а класс</w:t>
            </w:r>
          </w:p>
        </w:tc>
        <w:tc>
          <w:tcPr>
            <w:tcW w:w="1840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7 б класс</w:t>
            </w:r>
          </w:p>
        </w:tc>
        <w:tc>
          <w:tcPr>
            <w:tcW w:w="1848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7 в класс</w:t>
            </w:r>
          </w:p>
        </w:tc>
      </w:tr>
      <w:tr w:rsidR="00C815CB" w:rsidRPr="00C815CB" w:rsidTr="00C815CB">
        <w:tc>
          <w:tcPr>
            <w:tcW w:w="500" w:type="dxa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Понедельник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В.Д.Буковка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«Парус»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В.Д.Иг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и вол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Сенс.развитие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Сенаор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развитие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"К. з. Логопедия"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«Радуга»</w:t>
            </w:r>
          </w:p>
        </w:tc>
        <w:tc>
          <w:tcPr>
            <w:tcW w:w="1840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Информат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В.Д.Иг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волш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«Парус»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В.Д.Буковка</w:t>
            </w:r>
            <w:proofErr w:type="spellEnd"/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Я в бол. мире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Природов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ППД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В.Д.Вол.кисточка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«Акварель»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"К. з. Логопедия"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«Радуга»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развитие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развитие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Четверг </w:t>
            </w:r>
          </w:p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</w:t>
            </w:r>
            <w:proofErr w:type="spellEnd"/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мат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Альтер комму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«Мой край»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В.Д.Вол.кисточка</w:t>
            </w:r>
            <w:proofErr w:type="spellEnd"/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В.Д.Иг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волш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trHeight w:val="126"/>
        </w:trPr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  <w:tc>
          <w:tcPr>
            <w:tcW w:w="1848" w:type="dxa"/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Природовед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ППД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"К. з. Логопедия""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«Мой край»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«Акварель»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мат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10890" w:type="dxa"/>
        <w:tblInd w:w="-431" w:type="dxa"/>
        <w:tblLook w:val="04A0" w:firstRow="1" w:lastRow="0" w:firstColumn="1" w:lastColumn="0" w:noHBand="0" w:noVBand="1"/>
      </w:tblPr>
      <w:tblGrid>
        <w:gridCol w:w="500"/>
        <w:gridCol w:w="396"/>
        <w:gridCol w:w="2033"/>
        <w:gridCol w:w="1892"/>
        <w:gridCol w:w="1943"/>
        <w:gridCol w:w="1963"/>
        <w:gridCol w:w="2163"/>
      </w:tblGrid>
      <w:tr w:rsidR="00C815CB" w:rsidRPr="00C815CB" w:rsidTr="00C815CB">
        <w:tc>
          <w:tcPr>
            <w:tcW w:w="10890" w:type="dxa"/>
            <w:gridSpan w:val="7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6"/>
              <w:gridCol w:w="5637"/>
            </w:tblGrid>
            <w:tr w:rsidR="00C815CB" w:rsidRPr="00C815CB" w:rsidTr="00C815CB">
              <w:tc>
                <w:tcPr>
                  <w:tcW w:w="5026" w:type="dxa"/>
                </w:tcPr>
                <w:p w:rsidR="00C815CB" w:rsidRPr="00C815CB" w:rsidRDefault="00C815CB" w:rsidP="00C815C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>Согласовано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>Врач педиатр КГКОУ ШИ 5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>____________</w:t>
                  </w:r>
                  <w:proofErr w:type="spellStart"/>
                  <w:r w:rsidRPr="00C815CB">
                    <w:rPr>
                      <w:color w:val="000000"/>
                      <w:shd w:val="clear" w:color="auto" w:fill="FFFFFF"/>
                    </w:rPr>
                    <w:t>Сизикова</w:t>
                  </w:r>
                  <w:proofErr w:type="spellEnd"/>
                  <w:r w:rsidRPr="00C815CB">
                    <w:rPr>
                      <w:color w:val="000000"/>
                      <w:shd w:val="clear" w:color="auto" w:fill="FFFFFF"/>
                    </w:rPr>
                    <w:t xml:space="preserve"> Е.И.</w:t>
                  </w:r>
                </w:p>
              </w:tc>
              <w:tc>
                <w:tcPr>
                  <w:tcW w:w="5637" w:type="dxa"/>
                </w:tcPr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>УТВЕРЖДАЮ: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 xml:space="preserve">Директор КГКОУ ШИ 5  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 xml:space="preserve">_________С.М. </w:t>
                  </w:r>
                  <w:proofErr w:type="spellStart"/>
                  <w:r w:rsidRPr="00C815CB">
                    <w:rPr>
                      <w:color w:val="000000"/>
                      <w:shd w:val="clear" w:color="auto" w:fill="FFFFFF"/>
                    </w:rPr>
                    <w:t>Налескина</w:t>
                  </w:r>
                  <w:proofErr w:type="spellEnd"/>
                </w:p>
              </w:tc>
            </w:tr>
          </w:tbl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gridSpan w:val="2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7 г класс</w:t>
            </w:r>
          </w:p>
        </w:tc>
        <w:tc>
          <w:tcPr>
            <w:tcW w:w="1892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8а класс</w:t>
            </w:r>
          </w:p>
        </w:tc>
        <w:tc>
          <w:tcPr>
            <w:tcW w:w="1943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8 б класс</w:t>
            </w:r>
          </w:p>
        </w:tc>
        <w:tc>
          <w:tcPr>
            <w:tcW w:w="1963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8 в класс</w:t>
            </w:r>
          </w:p>
        </w:tc>
        <w:tc>
          <w:tcPr>
            <w:tcW w:w="2163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8 г класс</w:t>
            </w:r>
          </w:p>
        </w:tc>
      </w:tr>
      <w:tr w:rsidR="00C815CB" w:rsidRPr="00C815CB" w:rsidTr="00C815CB">
        <w:tc>
          <w:tcPr>
            <w:tcW w:w="500" w:type="dxa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Понедельник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соц. мир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соц. мир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Обществозн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 и движение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Адаптив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мир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Сенс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развитие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Двиг.развити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В.Д. «Мой край»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«Под и закон»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Заним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окр.мир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Хозяюшка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«Театр мод»</w:t>
            </w:r>
          </w:p>
        </w:tc>
        <w:tc>
          <w:tcPr>
            <w:tcW w:w="1892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trHeight w:val="187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Обществозн</w:t>
            </w:r>
            <w:proofErr w:type="spellEnd"/>
          </w:p>
        </w:tc>
        <w:tc>
          <w:tcPr>
            <w:tcW w:w="19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21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Адаптив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Информат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соц. мир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 и движение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Адаптив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</w:t>
            </w:r>
            <w:proofErr w:type="spellEnd"/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ИЗО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Информат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«Мой край»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«Денежка»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В.Д.«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В.глина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«Денежка»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В.Д.Волш.кисточка</w:t>
            </w:r>
            <w:proofErr w:type="spellEnd"/>
          </w:p>
        </w:tc>
        <w:tc>
          <w:tcPr>
            <w:tcW w:w="1963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10890" w:type="dxa"/>
            <w:gridSpan w:val="7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Матем.предс</w:t>
            </w:r>
            <w:proofErr w:type="spellEnd"/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Обществоз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соц. мир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 и движение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9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Матем.предс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Информат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Двиг.развити</w:t>
            </w:r>
            <w:proofErr w:type="spellEnd"/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В.Д.Волш.кисточка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Альт комму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Альтерн.комму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«Театр мод»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Учись учиться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«Акварель» 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</w:tr>
      <w:tr w:rsidR="00C815CB" w:rsidRPr="00C815CB" w:rsidTr="00C815CB">
        <w:trPr>
          <w:trHeight w:val="276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Четверг </w:t>
            </w:r>
          </w:p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9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соц. мир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Обществознан</w:t>
            </w:r>
            <w:proofErr w:type="spellEnd"/>
          </w:p>
        </w:tc>
        <w:tc>
          <w:tcPr>
            <w:tcW w:w="21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 и движение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мир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Матем.предс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Сенс.развитие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окр.мир</w:t>
            </w:r>
            <w:proofErr w:type="spellEnd"/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Я в большом мир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мат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«Акварель»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trHeight w:val="226"/>
        </w:trPr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3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В.глина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10890" w:type="dxa"/>
            <w:gridSpan w:val="7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19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21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1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соц. мир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Адаптив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Матем.предс</w:t>
            </w:r>
            <w:proofErr w:type="spellEnd"/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ИЗО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Хозяюшка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Волшеб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кисточка</w:t>
            </w:r>
          </w:p>
        </w:tc>
      </w:tr>
      <w:tr w:rsidR="00C815CB" w:rsidRPr="00C815CB" w:rsidTr="00C815CB">
        <w:tc>
          <w:tcPr>
            <w:tcW w:w="500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В.Д.«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Подр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и закон»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10484" w:type="dxa"/>
        <w:tblInd w:w="-431" w:type="dxa"/>
        <w:tblLook w:val="04A0" w:firstRow="1" w:lastRow="0" w:firstColumn="1" w:lastColumn="0" w:noHBand="0" w:noVBand="1"/>
      </w:tblPr>
      <w:tblGrid>
        <w:gridCol w:w="498"/>
        <w:gridCol w:w="396"/>
        <w:gridCol w:w="1864"/>
        <w:gridCol w:w="457"/>
        <w:gridCol w:w="1979"/>
        <w:gridCol w:w="2693"/>
        <w:gridCol w:w="2590"/>
        <w:gridCol w:w="7"/>
      </w:tblGrid>
      <w:tr w:rsidR="00C815CB" w:rsidRPr="00C815CB" w:rsidTr="00C815CB">
        <w:tc>
          <w:tcPr>
            <w:tcW w:w="10484" w:type="dxa"/>
            <w:gridSpan w:val="8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5"/>
              <w:gridCol w:w="2802"/>
              <w:gridCol w:w="3551"/>
            </w:tblGrid>
            <w:tr w:rsidR="00C815CB" w:rsidRPr="00C815CB" w:rsidTr="00C815CB">
              <w:trPr>
                <w:trHeight w:val="694"/>
              </w:trPr>
              <w:tc>
                <w:tcPr>
                  <w:tcW w:w="3915" w:type="dxa"/>
                </w:tcPr>
                <w:p w:rsidR="00C815CB" w:rsidRPr="00C815CB" w:rsidRDefault="00C815CB" w:rsidP="00C815C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lastRenderedPageBreak/>
                    <w:t>Согласовано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>Врач педиатр КГКОУ ШИ 5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>____________</w:t>
                  </w:r>
                  <w:proofErr w:type="spellStart"/>
                  <w:r w:rsidRPr="00C815CB">
                    <w:rPr>
                      <w:color w:val="000000"/>
                      <w:shd w:val="clear" w:color="auto" w:fill="FFFFFF"/>
                    </w:rPr>
                    <w:t>Сизикова</w:t>
                  </w:r>
                  <w:proofErr w:type="spellEnd"/>
                  <w:r w:rsidRPr="00C815CB">
                    <w:rPr>
                      <w:color w:val="000000"/>
                      <w:shd w:val="clear" w:color="auto" w:fill="FFFFFF"/>
                    </w:rPr>
                    <w:t xml:space="preserve"> Е.И.</w:t>
                  </w:r>
                </w:p>
              </w:tc>
              <w:tc>
                <w:tcPr>
                  <w:tcW w:w="2802" w:type="dxa"/>
                </w:tcPr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3551" w:type="dxa"/>
                </w:tcPr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>УТВЕРЖДАЮ: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 xml:space="preserve">Директор КГКОУ ШИ 5  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 xml:space="preserve">_________С.М. </w:t>
                  </w:r>
                  <w:proofErr w:type="spellStart"/>
                  <w:r w:rsidRPr="00C815CB">
                    <w:rPr>
                      <w:color w:val="000000"/>
                      <w:shd w:val="clear" w:color="auto" w:fill="FFFFFF"/>
                    </w:rPr>
                    <w:t>Налескина</w:t>
                  </w:r>
                  <w:proofErr w:type="spellEnd"/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</w:tbl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gridSpan w:val="3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9а класс</w:t>
            </w:r>
          </w:p>
        </w:tc>
        <w:tc>
          <w:tcPr>
            <w:tcW w:w="1815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9 б класс</w:t>
            </w:r>
          </w:p>
        </w:tc>
        <w:tc>
          <w:tcPr>
            <w:tcW w:w="2766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9 в класс</w:t>
            </w:r>
          </w:p>
        </w:tc>
        <w:tc>
          <w:tcPr>
            <w:tcW w:w="2635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9г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Понедельник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81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  <w:tc>
          <w:tcPr>
            <w:tcW w:w="276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2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Обществозн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Адапт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Обществозн</w:t>
            </w:r>
            <w:proofErr w:type="spellEnd"/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Хозяюшка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В.Д.Игры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волш</w:t>
            </w:r>
            <w:proofErr w:type="spellEnd"/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1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trHeight w:val="187"/>
        </w:trPr>
        <w:tc>
          <w:tcPr>
            <w:tcW w:w="2785" w:type="dxa"/>
            <w:gridSpan w:val="3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99" w:type="dxa"/>
            <w:gridSpan w:val="5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1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  <w:tc>
          <w:tcPr>
            <w:tcW w:w="276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 и движение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1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Сен.развитие</w:t>
            </w:r>
            <w:proofErr w:type="spellEnd"/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В.Д.Волш.кисточка</w:t>
            </w:r>
            <w:proofErr w:type="spellEnd"/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Двиг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развити</w:t>
            </w:r>
            <w:proofErr w:type="spellEnd"/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«Подросток и закон»</w:t>
            </w:r>
          </w:p>
        </w:tc>
        <w:tc>
          <w:tcPr>
            <w:tcW w:w="2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Альтер комму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9D41B4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«Подрос</w:t>
            </w:r>
            <w:r w:rsidR="00C815CB"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закон»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Волшебная глина</w:t>
            </w:r>
          </w:p>
        </w:tc>
      </w:tr>
      <w:tr w:rsidR="00C815CB" w:rsidRPr="00C815CB" w:rsidTr="00C815CB">
        <w:tc>
          <w:tcPr>
            <w:tcW w:w="2785" w:type="dxa"/>
            <w:gridSpan w:val="3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99" w:type="dxa"/>
            <w:gridSpan w:val="5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1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76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 и движение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Адапт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1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 и движение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Хозяюшка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В.Д.Волш.кисточка</w:t>
            </w:r>
            <w:proofErr w:type="spellEnd"/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«Денежка»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В.Д.«Подросток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закон»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В.Д.«Подросток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закон»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«Денежка»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c>
          <w:tcPr>
            <w:tcW w:w="2785" w:type="dxa"/>
            <w:gridSpan w:val="3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99" w:type="dxa"/>
            <w:gridSpan w:val="5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Четверг </w:t>
            </w:r>
          </w:p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Информат</w:t>
            </w:r>
            <w:proofErr w:type="spellEnd"/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Адапт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Обществозна</w:t>
            </w:r>
            <w:proofErr w:type="spellEnd"/>
          </w:p>
        </w:tc>
        <w:tc>
          <w:tcPr>
            <w:tcW w:w="181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 и движение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Информат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Обществозна</w:t>
            </w:r>
            <w:proofErr w:type="spellEnd"/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1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В.Д.Игры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волш</w:t>
            </w:r>
            <w:proofErr w:type="spellEnd"/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9D41B4">
        <w:trPr>
          <w:gridAfter w:val="1"/>
          <w:wAfter w:w="7" w:type="dxa"/>
          <w:trHeight w:val="70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Двиг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развити</w:t>
            </w:r>
            <w:proofErr w:type="spellEnd"/>
          </w:p>
        </w:tc>
        <w:tc>
          <w:tcPr>
            <w:tcW w:w="2766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Волшебная глина</w:t>
            </w:r>
          </w:p>
        </w:tc>
      </w:tr>
      <w:tr w:rsidR="00C815CB" w:rsidRPr="00C815CB" w:rsidTr="00C815CB">
        <w:tc>
          <w:tcPr>
            <w:tcW w:w="2785" w:type="dxa"/>
            <w:gridSpan w:val="3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99" w:type="dxa"/>
            <w:gridSpan w:val="5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1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76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2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Адапт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81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В.Д.Волш.кисточка</w:t>
            </w:r>
            <w:proofErr w:type="spellEnd"/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Хозяюшка</w:t>
            </w: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Денежка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Альтер комму</w:t>
            </w: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Сен.развитие</w:t>
            </w:r>
            <w:proofErr w:type="spellEnd"/>
          </w:p>
        </w:tc>
      </w:tr>
      <w:tr w:rsidR="00C815CB" w:rsidRPr="00C815CB" w:rsidTr="009D41B4">
        <w:trPr>
          <w:gridAfter w:val="1"/>
          <w:wAfter w:w="7" w:type="dxa"/>
        </w:trPr>
        <w:tc>
          <w:tcPr>
            <w:tcW w:w="498" w:type="dxa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1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Денежка</w:t>
            </w:r>
          </w:p>
        </w:tc>
        <w:tc>
          <w:tcPr>
            <w:tcW w:w="2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Двиг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развити</w:t>
            </w:r>
            <w:proofErr w:type="spellEnd"/>
          </w:p>
        </w:tc>
      </w:tr>
    </w:tbl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815CB" w:rsidRPr="00C815CB" w:rsidSect="00C815CB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1E"/>
    <w:rsid w:val="001C16F2"/>
    <w:rsid w:val="0051555E"/>
    <w:rsid w:val="009D41B4"/>
    <w:rsid w:val="00C815CB"/>
    <w:rsid w:val="00F5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BDAC"/>
  <w15:chartTrackingRefBased/>
  <w15:docId w15:val="{009A3CCF-028B-46F9-88C3-FDE98D16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16F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C815CB"/>
  </w:style>
  <w:style w:type="table" w:styleId="a3">
    <w:name w:val="Table Grid"/>
    <w:basedOn w:val="a1"/>
    <w:uiPriority w:val="39"/>
    <w:rsid w:val="00C8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5C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15CB"/>
    <w:rPr>
      <w:rFonts w:ascii="Segoe UI" w:hAnsi="Segoe UI" w:cs="Segoe UI"/>
      <w:sz w:val="18"/>
      <w:szCs w:val="18"/>
    </w:rPr>
  </w:style>
  <w:style w:type="character" w:customStyle="1" w:styleId="user-accountsubname">
    <w:name w:val="user-account__subname"/>
    <w:basedOn w:val="a0"/>
    <w:rsid w:val="00C815CB"/>
  </w:style>
  <w:style w:type="table" w:customStyle="1" w:styleId="11">
    <w:name w:val="Сетка таблицы1"/>
    <w:basedOn w:val="a1"/>
    <w:next w:val="a3"/>
    <w:uiPriority w:val="39"/>
    <w:rsid w:val="00C8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15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15CB"/>
  </w:style>
  <w:style w:type="paragraph" w:styleId="a8">
    <w:name w:val="footer"/>
    <w:basedOn w:val="a"/>
    <w:link w:val="a9"/>
    <w:uiPriority w:val="99"/>
    <w:unhideWhenUsed/>
    <w:rsid w:val="00C815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3</cp:revision>
  <cp:lastPrinted>2022-07-18T01:39:00Z</cp:lastPrinted>
  <dcterms:created xsi:type="dcterms:W3CDTF">2022-07-18T00:15:00Z</dcterms:created>
  <dcterms:modified xsi:type="dcterms:W3CDTF">2022-07-18T01:40:00Z</dcterms:modified>
</cp:coreProperties>
</file>